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32F" w:rsidRPr="002550D6" w:rsidRDefault="003657B7" w:rsidP="004D6BD2">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米国関税措置に関する影響調査票</w:t>
      </w:r>
      <w:bookmarkStart w:id="0" w:name="_GoBack"/>
      <w:bookmarkEnd w:id="0"/>
    </w:p>
    <w:p w:rsidR="002A64DF" w:rsidRPr="002550D6" w:rsidRDefault="002A64DF" w:rsidP="004D6BD2">
      <w:pPr>
        <w:jc w:val="center"/>
        <w:rPr>
          <w:rFonts w:ascii="ＭＳ ゴシック" w:eastAsia="ＭＳ ゴシック" w:hAnsi="ＭＳ ゴシック"/>
          <w:sz w:val="22"/>
        </w:rPr>
      </w:pPr>
    </w:p>
    <w:p w:rsidR="004D6BD2" w:rsidRPr="002550D6" w:rsidRDefault="00A20042" w:rsidP="004D6BD2">
      <w:pPr>
        <w:rPr>
          <w:rFonts w:ascii="ＭＳ ゴシック" w:eastAsia="ＭＳ ゴシック" w:hAnsi="ＭＳ ゴシック"/>
          <w:sz w:val="22"/>
          <w:u w:val="single"/>
        </w:rPr>
      </w:pPr>
      <w:r>
        <w:rPr>
          <w:rFonts w:ascii="ＭＳ ゴシック" w:eastAsia="ＭＳ ゴシック" w:hAnsi="ＭＳ ゴシック" w:hint="eastAsia"/>
          <w:sz w:val="22"/>
        </w:rPr>
        <w:t xml:space="preserve">　　　　　　　　　　　　　　　　　　　　</w:t>
      </w:r>
      <w:r w:rsidR="002A64DF" w:rsidRPr="002550D6">
        <w:rPr>
          <w:rFonts w:ascii="ＭＳ ゴシック" w:eastAsia="ＭＳ ゴシック" w:hAnsi="ＭＳ ゴシック" w:hint="eastAsia"/>
          <w:sz w:val="22"/>
          <w:u w:val="single"/>
        </w:rPr>
        <w:t>住　所</w:t>
      </w:r>
      <w:r w:rsidR="009806A1" w:rsidRPr="002550D6">
        <w:rPr>
          <w:rFonts w:ascii="ＭＳ ゴシック" w:eastAsia="ＭＳ ゴシック" w:hAnsi="ＭＳ ゴシック" w:hint="eastAsia"/>
          <w:sz w:val="22"/>
          <w:u w:val="single"/>
        </w:rPr>
        <w:t xml:space="preserve">　　</w:t>
      </w:r>
      <w:r w:rsidR="002A64DF" w:rsidRPr="002550D6">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sidR="002A64DF" w:rsidRPr="002550D6">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sidR="002A64DF" w:rsidRPr="002550D6">
        <w:rPr>
          <w:rFonts w:ascii="ＭＳ ゴシック" w:eastAsia="ＭＳ ゴシック" w:hAnsi="ＭＳ ゴシック" w:hint="eastAsia"/>
          <w:sz w:val="22"/>
          <w:u w:val="single"/>
        </w:rPr>
        <w:t xml:space="preserve">　</w:t>
      </w:r>
    </w:p>
    <w:p w:rsidR="004D6BD2" w:rsidRPr="002550D6" w:rsidRDefault="002A64DF" w:rsidP="00A20042">
      <w:pPr>
        <w:spacing w:line="600" w:lineRule="exact"/>
        <w:ind w:firstLineChars="2000" w:firstLine="4400"/>
        <w:rPr>
          <w:rFonts w:ascii="ＭＳ 明朝" w:eastAsia="ＭＳ 明朝" w:hAnsi="ＭＳ 明朝"/>
          <w:sz w:val="22"/>
          <w:u w:val="single"/>
        </w:rPr>
      </w:pPr>
      <w:r w:rsidRPr="002550D6">
        <w:rPr>
          <w:rFonts w:ascii="ＭＳ ゴシック" w:eastAsia="ＭＳ ゴシック" w:hAnsi="ＭＳ ゴシック" w:hint="eastAsia"/>
          <w:sz w:val="22"/>
          <w:u w:val="single"/>
        </w:rPr>
        <w:t>企</w:t>
      </w:r>
      <w:r w:rsidR="004D6BD2" w:rsidRPr="002550D6">
        <w:rPr>
          <w:rFonts w:ascii="ＭＳ ゴシック" w:eastAsia="ＭＳ ゴシック" w:hAnsi="ＭＳ ゴシック" w:hint="eastAsia"/>
          <w:sz w:val="22"/>
          <w:u w:val="single"/>
        </w:rPr>
        <w:t>業名</w:t>
      </w:r>
      <w:r w:rsidR="009806A1" w:rsidRPr="002550D6">
        <w:rPr>
          <w:rFonts w:ascii="ＭＳ ゴシック" w:eastAsia="ＭＳ ゴシック" w:hAnsi="ＭＳ ゴシック" w:hint="eastAsia"/>
          <w:sz w:val="22"/>
          <w:u w:val="single"/>
        </w:rPr>
        <w:t xml:space="preserve">　</w:t>
      </w:r>
      <w:r w:rsidRPr="002550D6">
        <w:rPr>
          <w:rFonts w:ascii="ＭＳ ゴシック" w:eastAsia="ＭＳ ゴシック" w:hAnsi="ＭＳ ゴシック" w:hint="eastAsia"/>
          <w:sz w:val="22"/>
          <w:u w:val="single"/>
        </w:rPr>
        <w:t xml:space="preserve">　　　　　　　　　　　　</w:t>
      </w:r>
      <w:r w:rsidRPr="002550D6">
        <w:rPr>
          <w:rFonts w:ascii="ＭＳ 明朝" w:eastAsia="ＭＳ 明朝" w:hAnsi="ＭＳ 明朝" w:hint="eastAsia"/>
          <w:sz w:val="22"/>
          <w:u w:val="single"/>
        </w:rPr>
        <w:t xml:space="preserve">　</w:t>
      </w:r>
      <w:r w:rsidR="00A20042">
        <w:rPr>
          <w:rFonts w:ascii="ＭＳ 明朝" w:eastAsia="ＭＳ 明朝" w:hAnsi="ＭＳ 明朝" w:hint="eastAsia"/>
          <w:sz w:val="22"/>
          <w:u w:val="single"/>
        </w:rPr>
        <w:t xml:space="preserve">　　</w:t>
      </w:r>
    </w:p>
    <w:p w:rsidR="004D6BD2" w:rsidRPr="002550D6" w:rsidRDefault="004D6BD2" w:rsidP="00A20042">
      <w:pPr>
        <w:spacing w:line="240" w:lineRule="exact"/>
        <w:rPr>
          <w:rFonts w:ascii="ＭＳ 明朝" w:eastAsia="ＭＳ 明朝" w:hAnsi="ＭＳ 明朝"/>
          <w:sz w:val="22"/>
        </w:rPr>
      </w:pPr>
    </w:p>
    <w:p w:rsidR="006706DB" w:rsidRPr="002550D6" w:rsidRDefault="006706DB" w:rsidP="004D6BD2">
      <w:pPr>
        <w:rPr>
          <w:rFonts w:ascii="ＭＳ ゴシック" w:eastAsia="ＭＳ ゴシック" w:hAnsi="ＭＳ ゴシック"/>
          <w:sz w:val="22"/>
        </w:rPr>
      </w:pPr>
      <w:r w:rsidRPr="002550D6">
        <w:rPr>
          <w:rFonts w:ascii="ＭＳ ゴシック" w:eastAsia="ＭＳ ゴシック" w:hAnsi="ＭＳ ゴシック" w:hint="eastAsia"/>
          <w:sz w:val="22"/>
        </w:rPr>
        <w:t>該当するところに、○印を記入してください。</w:t>
      </w:r>
    </w:p>
    <w:p w:rsidR="006706DB" w:rsidRPr="002550D6" w:rsidRDefault="006706DB" w:rsidP="004D6BD2">
      <w:pPr>
        <w:rPr>
          <w:rFonts w:ascii="ＭＳ ゴシック" w:eastAsia="ＭＳ ゴシック" w:hAnsi="ＭＳ ゴシック"/>
          <w:sz w:val="22"/>
        </w:rPr>
      </w:pPr>
    </w:p>
    <w:p w:rsidR="004D6BD2" w:rsidRPr="002550D6" w:rsidRDefault="006706DB" w:rsidP="006706DB">
      <w:pPr>
        <w:pStyle w:val="1"/>
        <w:rPr>
          <w:rFonts w:ascii="ＭＳ ゴシック" w:eastAsia="ＭＳ ゴシック" w:hAnsi="ＭＳ ゴシック"/>
        </w:rPr>
      </w:pPr>
      <w:r w:rsidRPr="002550D6">
        <w:rPr>
          <w:rFonts w:ascii="ＭＳ ゴシック" w:eastAsia="ＭＳ ゴシック" w:hAnsi="ＭＳ ゴシック" w:hint="eastAsia"/>
        </w:rPr>
        <w:t>① 業種を</w:t>
      </w:r>
      <w:r w:rsidR="004D6BD2" w:rsidRPr="002550D6">
        <w:rPr>
          <w:rFonts w:ascii="ＭＳ ゴシック" w:eastAsia="ＭＳ ゴシック" w:hAnsi="ＭＳ ゴシック" w:hint="eastAsia"/>
        </w:rPr>
        <w:t>教え</w:t>
      </w:r>
      <w:r w:rsidRPr="002550D6">
        <w:rPr>
          <w:rFonts w:ascii="ＭＳ ゴシック" w:eastAsia="ＭＳ ゴシック" w:hAnsi="ＭＳ ゴシック" w:hint="eastAsia"/>
        </w:rPr>
        <w:t>て</w:t>
      </w:r>
      <w:r w:rsidR="004D6BD2" w:rsidRPr="002550D6">
        <w:rPr>
          <w:rFonts w:ascii="ＭＳ ゴシック" w:eastAsia="ＭＳ ゴシック" w:hAnsi="ＭＳ ゴシック" w:hint="eastAsia"/>
        </w:rPr>
        <w:t>ください。</w:t>
      </w:r>
    </w:p>
    <w:p w:rsidR="00BB71AF" w:rsidRPr="002550D6" w:rsidRDefault="002A64DF" w:rsidP="002A64DF">
      <w:pPr>
        <w:ind w:firstLineChars="100" w:firstLine="220"/>
        <w:rPr>
          <w:rFonts w:ascii="ＭＳ ゴシック" w:eastAsia="ＭＳ ゴシック" w:hAnsi="ＭＳ ゴシック"/>
          <w:sz w:val="22"/>
        </w:rPr>
      </w:pPr>
      <w:r w:rsidRPr="002550D6">
        <w:rPr>
          <w:rFonts w:ascii="ＭＳ ゴシック" w:eastAsia="ＭＳ ゴシック" w:hAnsi="ＭＳ ゴシック" w:hint="eastAsia"/>
          <w:sz w:val="22"/>
        </w:rPr>
        <w:t>１．製造業</w:t>
      </w:r>
      <w:r w:rsidR="00BB71AF" w:rsidRPr="002550D6">
        <w:rPr>
          <w:rFonts w:ascii="ＭＳ ゴシック" w:eastAsia="ＭＳ ゴシック" w:hAnsi="ＭＳ ゴシック" w:hint="eastAsia"/>
          <w:sz w:val="22"/>
        </w:rPr>
        <w:t>（食料品工業）</w:t>
      </w:r>
      <w:r w:rsidRPr="002550D6">
        <w:rPr>
          <w:rFonts w:ascii="ＭＳ ゴシック" w:eastAsia="ＭＳ ゴシック" w:hAnsi="ＭＳ ゴシック" w:hint="eastAsia"/>
          <w:sz w:val="22"/>
        </w:rPr>
        <w:t xml:space="preserve">　</w:t>
      </w:r>
      <w:r w:rsidR="00BB71AF" w:rsidRPr="002550D6">
        <w:rPr>
          <w:rFonts w:ascii="ＭＳ ゴシック" w:eastAsia="ＭＳ ゴシック" w:hAnsi="ＭＳ ゴシック" w:hint="eastAsia"/>
          <w:sz w:val="22"/>
        </w:rPr>
        <w:t xml:space="preserve">２．製造業（ゴム・皮革）　３．製造業（機械金属）　　</w:t>
      </w:r>
    </w:p>
    <w:p w:rsidR="002A64DF" w:rsidRPr="002550D6" w:rsidRDefault="00BB71AF" w:rsidP="002A64DF">
      <w:pPr>
        <w:ind w:firstLineChars="100" w:firstLine="220"/>
        <w:rPr>
          <w:rFonts w:ascii="ＭＳ ゴシック" w:eastAsia="ＭＳ ゴシック" w:hAnsi="ＭＳ ゴシック"/>
          <w:sz w:val="22"/>
        </w:rPr>
      </w:pPr>
      <w:r w:rsidRPr="002550D6">
        <w:rPr>
          <w:rFonts w:ascii="ＭＳ ゴシック" w:eastAsia="ＭＳ ゴシック" w:hAnsi="ＭＳ ゴシック" w:hint="eastAsia"/>
          <w:sz w:val="22"/>
        </w:rPr>
        <w:t>４．製造業（その他）</w:t>
      </w:r>
      <w:r w:rsidR="002A64DF" w:rsidRPr="002550D6">
        <w:rPr>
          <w:rFonts w:ascii="ＭＳ ゴシック" w:eastAsia="ＭＳ ゴシック" w:hAnsi="ＭＳ ゴシック" w:hint="eastAsia"/>
          <w:sz w:val="22"/>
        </w:rPr>
        <w:t xml:space="preserve">　</w:t>
      </w:r>
      <w:r w:rsidRPr="002550D6">
        <w:rPr>
          <w:rFonts w:ascii="ＭＳ ゴシック" w:eastAsia="ＭＳ ゴシック" w:hAnsi="ＭＳ ゴシック" w:hint="eastAsia"/>
          <w:sz w:val="22"/>
        </w:rPr>
        <w:t>５</w:t>
      </w:r>
      <w:r w:rsidR="002A64DF" w:rsidRPr="002550D6">
        <w:rPr>
          <w:rFonts w:ascii="ＭＳ ゴシック" w:eastAsia="ＭＳ ゴシック" w:hAnsi="ＭＳ ゴシック" w:hint="eastAsia"/>
          <w:sz w:val="22"/>
        </w:rPr>
        <w:t>．建設業</w:t>
      </w:r>
      <w:r w:rsidRPr="002550D6">
        <w:rPr>
          <w:rFonts w:ascii="ＭＳ ゴシック" w:eastAsia="ＭＳ ゴシック" w:hAnsi="ＭＳ ゴシック" w:hint="eastAsia"/>
          <w:sz w:val="22"/>
        </w:rPr>
        <w:t xml:space="preserve">　６</w:t>
      </w:r>
      <w:r w:rsidR="002A64DF" w:rsidRPr="002550D6">
        <w:rPr>
          <w:rFonts w:ascii="ＭＳ ゴシック" w:eastAsia="ＭＳ ゴシック" w:hAnsi="ＭＳ ゴシック" w:hint="eastAsia"/>
          <w:sz w:val="22"/>
        </w:rPr>
        <w:t xml:space="preserve">．卸売業　</w:t>
      </w:r>
      <w:r w:rsidRPr="002550D6">
        <w:rPr>
          <w:rFonts w:ascii="ＭＳ ゴシック" w:eastAsia="ＭＳ ゴシック" w:hAnsi="ＭＳ ゴシック" w:hint="eastAsia"/>
          <w:sz w:val="22"/>
        </w:rPr>
        <w:t>７</w:t>
      </w:r>
      <w:r w:rsidR="002A64DF" w:rsidRPr="002550D6">
        <w:rPr>
          <w:rFonts w:ascii="ＭＳ ゴシック" w:eastAsia="ＭＳ ゴシック" w:hAnsi="ＭＳ ゴシック" w:hint="eastAsia"/>
          <w:sz w:val="22"/>
        </w:rPr>
        <w:t xml:space="preserve">．小売業　</w:t>
      </w:r>
      <w:r w:rsidRPr="002550D6">
        <w:rPr>
          <w:rFonts w:ascii="ＭＳ ゴシック" w:eastAsia="ＭＳ ゴシック" w:hAnsi="ＭＳ ゴシック" w:hint="eastAsia"/>
          <w:sz w:val="22"/>
        </w:rPr>
        <w:t>８</w:t>
      </w:r>
      <w:r w:rsidR="002A64DF" w:rsidRPr="002550D6">
        <w:rPr>
          <w:rFonts w:ascii="ＭＳ ゴシック" w:eastAsia="ＭＳ ゴシック" w:hAnsi="ＭＳ ゴシック" w:hint="eastAsia"/>
          <w:sz w:val="22"/>
        </w:rPr>
        <w:t>．運輸業</w:t>
      </w:r>
    </w:p>
    <w:p w:rsidR="004D6BD2" w:rsidRPr="002550D6" w:rsidRDefault="00BB71AF" w:rsidP="002A64DF">
      <w:pPr>
        <w:ind w:firstLineChars="100" w:firstLine="220"/>
        <w:rPr>
          <w:rFonts w:ascii="ＭＳ ゴシック" w:eastAsia="ＭＳ ゴシック" w:hAnsi="ＭＳ ゴシック"/>
          <w:sz w:val="22"/>
        </w:rPr>
      </w:pPr>
      <w:r w:rsidRPr="002550D6">
        <w:rPr>
          <w:rFonts w:ascii="ＭＳ ゴシック" w:eastAsia="ＭＳ ゴシック" w:hAnsi="ＭＳ ゴシック" w:hint="eastAsia"/>
          <w:sz w:val="22"/>
        </w:rPr>
        <w:t>９</w:t>
      </w:r>
      <w:r w:rsidR="002A64DF" w:rsidRPr="002550D6">
        <w:rPr>
          <w:rFonts w:ascii="ＭＳ ゴシック" w:eastAsia="ＭＳ ゴシック" w:hAnsi="ＭＳ ゴシック" w:hint="eastAsia"/>
          <w:sz w:val="22"/>
        </w:rPr>
        <w:t xml:space="preserve">．サービス業　</w:t>
      </w:r>
      <w:r w:rsidRPr="002550D6">
        <w:rPr>
          <w:rFonts w:ascii="ＭＳ ゴシック" w:eastAsia="ＭＳ ゴシック" w:hAnsi="ＭＳ ゴシック" w:hint="eastAsia"/>
          <w:sz w:val="22"/>
        </w:rPr>
        <w:t>10</w:t>
      </w:r>
      <w:r w:rsidR="002A64DF" w:rsidRPr="002550D6">
        <w:rPr>
          <w:rFonts w:ascii="ＭＳ ゴシック" w:eastAsia="ＭＳ ゴシック" w:hAnsi="ＭＳ ゴシック" w:hint="eastAsia"/>
          <w:sz w:val="22"/>
        </w:rPr>
        <w:t xml:space="preserve">．不動産業　　</w:t>
      </w:r>
      <w:r w:rsidRPr="002550D6">
        <w:rPr>
          <w:rFonts w:ascii="ＭＳ ゴシック" w:eastAsia="ＭＳ ゴシック" w:hAnsi="ＭＳ ゴシック" w:hint="eastAsia"/>
          <w:sz w:val="22"/>
        </w:rPr>
        <w:t>11</w:t>
      </w:r>
      <w:r w:rsidR="002A64DF" w:rsidRPr="002550D6">
        <w:rPr>
          <w:rFonts w:ascii="ＭＳ ゴシック" w:eastAsia="ＭＳ ゴシック" w:hAnsi="ＭＳ ゴシック" w:hint="eastAsia"/>
          <w:sz w:val="22"/>
        </w:rPr>
        <w:t xml:space="preserve">．情報通信業　</w:t>
      </w:r>
      <w:r w:rsidRPr="002550D6">
        <w:rPr>
          <w:rFonts w:ascii="ＭＳ ゴシック" w:eastAsia="ＭＳ ゴシック" w:hAnsi="ＭＳ ゴシック" w:hint="eastAsia"/>
          <w:sz w:val="22"/>
        </w:rPr>
        <w:t>12</w:t>
      </w:r>
      <w:r w:rsidR="002A64DF" w:rsidRPr="002550D6">
        <w:rPr>
          <w:rFonts w:ascii="ＭＳ ゴシック" w:eastAsia="ＭＳ ゴシック" w:hAnsi="ＭＳ ゴシック" w:hint="eastAsia"/>
          <w:sz w:val="22"/>
        </w:rPr>
        <w:t>．その他</w:t>
      </w:r>
      <w:r w:rsidRPr="002550D6">
        <w:rPr>
          <w:rFonts w:ascii="ＭＳ ゴシック" w:eastAsia="ＭＳ ゴシック" w:hAnsi="ＭＳ ゴシック" w:hint="eastAsia"/>
          <w:sz w:val="22"/>
        </w:rPr>
        <w:t>（　　　　　　）</w:t>
      </w:r>
    </w:p>
    <w:p w:rsidR="00BB71AF" w:rsidRPr="002550D6" w:rsidRDefault="00BB71AF" w:rsidP="002A64DF">
      <w:pPr>
        <w:ind w:firstLineChars="100" w:firstLine="220"/>
        <w:rPr>
          <w:rFonts w:ascii="ＭＳ ゴシック" w:eastAsia="ＭＳ ゴシック" w:hAnsi="ＭＳ ゴシック"/>
          <w:sz w:val="22"/>
        </w:rPr>
      </w:pPr>
      <w:r w:rsidRPr="002550D6">
        <w:rPr>
          <w:rFonts w:ascii="ＭＳ ゴシック" w:eastAsia="ＭＳ ゴシック" w:hAnsi="ＭＳ ゴシック" w:hint="eastAsia"/>
          <w:sz w:val="22"/>
        </w:rPr>
        <w:t>※「12．その他」の場合は、業種を（）内に記載してください。</w:t>
      </w:r>
    </w:p>
    <w:p w:rsidR="004D6BD2" w:rsidRPr="002550D6" w:rsidRDefault="004D6BD2" w:rsidP="004D6BD2">
      <w:pPr>
        <w:rPr>
          <w:rFonts w:ascii="ＭＳ ゴシック" w:eastAsia="ＭＳ ゴシック" w:hAnsi="ＭＳ ゴシック"/>
          <w:sz w:val="22"/>
        </w:rPr>
      </w:pPr>
    </w:p>
    <w:p w:rsidR="004D6BD2" w:rsidRPr="002550D6" w:rsidRDefault="006706DB" w:rsidP="002A64DF">
      <w:pPr>
        <w:pStyle w:val="1"/>
        <w:rPr>
          <w:rFonts w:ascii="ＭＳ ゴシック" w:eastAsia="ＭＳ ゴシック" w:hAnsi="ＭＳ ゴシック"/>
        </w:rPr>
      </w:pPr>
      <w:r w:rsidRPr="002550D6">
        <w:rPr>
          <w:rFonts w:ascii="ＭＳ ゴシック" w:eastAsia="ＭＳ ゴシック" w:hAnsi="ＭＳ ゴシック" w:hint="eastAsia"/>
        </w:rPr>
        <w:t xml:space="preserve">② </w:t>
      </w:r>
      <w:r w:rsidR="002A64DF" w:rsidRPr="002550D6">
        <w:rPr>
          <w:rFonts w:ascii="ＭＳ ゴシック" w:eastAsia="ＭＳ ゴシック" w:hAnsi="ＭＳ ゴシック" w:hint="eastAsia"/>
        </w:rPr>
        <w:t>今回の資金は</w:t>
      </w:r>
      <w:r w:rsidRPr="002550D6">
        <w:rPr>
          <w:rFonts w:ascii="ＭＳ ゴシック" w:eastAsia="ＭＳ ゴシック" w:hAnsi="ＭＳ ゴシック" w:hint="eastAsia"/>
        </w:rPr>
        <w:t>、</w:t>
      </w:r>
      <w:r w:rsidR="00F131E6">
        <w:rPr>
          <w:rFonts w:ascii="ＭＳ ゴシック" w:eastAsia="ＭＳ ゴシック" w:hAnsi="ＭＳ ゴシック" w:hint="eastAsia"/>
        </w:rPr>
        <w:t>どのような用途で使用</w:t>
      </w:r>
      <w:r w:rsidR="002A64DF" w:rsidRPr="002550D6">
        <w:rPr>
          <w:rFonts w:ascii="ＭＳ ゴシック" w:eastAsia="ＭＳ ゴシック" w:hAnsi="ＭＳ ゴシック" w:hint="eastAsia"/>
        </w:rPr>
        <w:t>しますか。</w:t>
      </w:r>
    </w:p>
    <w:p w:rsidR="002A64DF" w:rsidRPr="002550D6" w:rsidRDefault="002A64DF" w:rsidP="00BB71AF">
      <w:pPr>
        <w:ind w:firstLineChars="100" w:firstLine="220"/>
        <w:rPr>
          <w:rFonts w:ascii="ＭＳ ゴシック" w:eastAsia="ＭＳ ゴシック" w:hAnsi="ＭＳ ゴシック"/>
          <w:sz w:val="22"/>
        </w:rPr>
      </w:pPr>
      <w:r w:rsidRPr="002550D6">
        <w:rPr>
          <w:rFonts w:ascii="ＭＳ ゴシック" w:eastAsia="ＭＳ ゴシック" w:hAnsi="ＭＳ ゴシック" w:hint="eastAsia"/>
          <w:sz w:val="22"/>
        </w:rPr>
        <w:t>１．運転資金　２．設備資金　３．前向きな事業展開に係る資金（設備資金除く）</w:t>
      </w:r>
    </w:p>
    <w:p w:rsidR="00BB71AF" w:rsidRPr="002550D6" w:rsidRDefault="00BB71AF" w:rsidP="004D6BD2">
      <w:pPr>
        <w:rPr>
          <w:rFonts w:ascii="ＭＳ ゴシック" w:eastAsia="ＭＳ ゴシック" w:hAnsi="ＭＳ ゴシック"/>
          <w:sz w:val="22"/>
        </w:rPr>
      </w:pPr>
    </w:p>
    <w:p w:rsidR="002A64DF" w:rsidRPr="002550D6" w:rsidRDefault="006706DB" w:rsidP="002A64DF">
      <w:pPr>
        <w:pStyle w:val="1"/>
        <w:rPr>
          <w:rFonts w:ascii="ＭＳ ゴシック" w:eastAsia="ＭＳ ゴシック" w:hAnsi="ＭＳ ゴシック"/>
        </w:rPr>
      </w:pPr>
      <w:r w:rsidRPr="002550D6">
        <w:rPr>
          <w:rFonts w:ascii="ＭＳ ゴシック" w:eastAsia="ＭＳ ゴシック" w:hAnsi="ＭＳ ゴシック" w:hint="eastAsia"/>
        </w:rPr>
        <w:t xml:space="preserve">③ </w:t>
      </w:r>
      <w:r w:rsidR="002A64DF" w:rsidRPr="002550D6">
        <w:rPr>
          <w:rFonts w:ascii="ＭＳ ゴシック" w:eastAsia="ＭＳ ゴシック" w:hAnsi="ＭＳ ゴシック" w:hint="eastAsia"/>
        </w:rPr>
        <w:t>米国の関税措置の影響を受け</w:t>
      </w:r>
      <w:r w:rsidR="00D35383" w:rsidRPr="002550D6">
        <w:rPr>
          <w:rFonts w:ascii="ＭＳ ゴシック" w:eastAsia="ＭＳ ゴシック" w:hAnsi="ＭＳ ゴシック" w:hint="eastAsia"/>
        </w:rPr>
        <w:t>てい</w:t>
      </w:r>
      <w:r w:rsidR="002A64DF" w:rsidRPr="002550D6">
        <w:rPr>
          <w:rFonts w:ascii="ＭＳ ゴシック" w:eastAsia="ＭＳ ゴシック" w:hAnsi="ＭＳ ゴシック" w:hint="eastAsia"/>
        </w:rPr>
        <w:t>る</w:t>
      </w:r>
      <w:r w:rsidRPr="002550D6">
        <w:rPr>
          <w:rFonts w:ascii="ＭＳ ゴシック" w:eastAsia="ＭＳ ゴシック" w:hAnsi="ＭＳ ゴシック" w:hint="eastAsia"/>
        </w:rPr>
        <w:t>、また</w:t>
      </w:r>
      <w:r w:rsidR="002A64DF" w:rsidRPr="002550D6">
        <w:rPr>
          <w:rFonts w:ascii="ＭＳ ゴシック" w:eastAsia="ＭＳ ゴシック" w:hAnsi="ＭＳ ゴシック" w:hint="eastAsia"/>
        </w:rPr>
        <w:t>は受ける可能性が有りますか。</w:t>
      </w:r>
    </w:p>
    <w:p w:rsidR="002A64DF" w:rsidRPr="002550D6" w:rsidRDefault="002A64DF" w:rsidP="00BB71AF">
      <w:pPr>
        <w:ind w:firstLineChars="100" w:firstLine="220"/>
        <w:rPr>
          <w:rFonts w:ascii="ＭＳ ゴシック" w:eastAsia="ＭＳ ゴシック" w:hAnsi="ＭＳ ゴシック"/>
          <w:sz w:val="22"/>
        </w:rPr>
      </w:pPr>
      <w:r w:rsidRPr="002550D6">
        <w:rPr>
          <w:rFonts w:ascii="ＭＳ ゴシック" w:eastAsia="ＭＳ ゴシック" w:hAnsi="ＭＳ ゴシック" w:hint="eastAsia"/>
          <w:sz w:val="22"/>
        </w:rPr>
        <w:t>１．影響を受け</w:t>
      </w:r>
      <w:r w:rsidR="00D35383" w:rsidRPr="002550D6">
        <w:rPr>
          <w:rFonts w:ascii="ＭＳ ゴシック" w:eastAsia="ＭＳ ゴシック" w:hAnsi="ＭＳ ゴシック" w:hint="eastAsia"/>
          <w:sz w:val="22"/>
        </w:rPr>
        <w:t>てい</w:t>
      </w:r>
      <w:r w:rsidRPr="002550D6">
        <w:rPr>
          <w:rFonts w:ascii="ＭＳ ゴシック" w:eastAsia="ＭＳ ゴシック" w:hAnsi="ＭＳ ゴシック" w:hint="eastAsia"/>
          <w:sz w:val="22"/>
        </w:rPr>
        <w:t>る　２．影響を受ける可能性が有る　３．影響を受けない</w:t>
      </w:r>
    </w:p>
    <w:p w:rsidR="00BB71AF" w:rsidRPr="002550D6" w:rsidRDefault="00BB71AF" w:rsidP="008D4737">
      <w:pPr>
        <w:ind w:firstLineChars="100" w:firstLine="220"/>
        <w:rPr>
          <w:rFonts w:ascii="ＭＳ ゴシック" w:eastAsia="ＭＳ ゴシック" w:hAnsi="ＭＳ ゴシック"/>
          <w:sz w:val="22"/>
          <w:u w:val="single"/>
        </w:rPr>
      </w:pPr>
      <w:r w:rsidRPr="002550D6">
        <w:rPr>
          <w:rFonts w:ascii="ＭＳ ゴシック" w:eastAsia="ＭＳ ゴシック" w:hAnsi="ＭＳ ゴシック" w:hint="eastAsia"/>
          <w:sz w:val="22"/>
          <w:u w:val="single"/>
        </w:rPr>
        <w:t>※「３．影響を受けない」と回答した方は終了です。</w:t>
      </w:r>
    </w:p>
    <w:p w:rsidR="008D4737" w:rsidRPr="002550D6" w:rsidRDefault="008D4737" w:rsidP="008D4737">
      <w:pPr>
        <w:rPr>
          <w:rFonts w:ascii="ＭＳ ゴシック" w:eastAsia="ＭＳ ゴシック" w:hAnsi="ＭＳ ゴシック"/>
          <w:sz w:val="22"/>
          <w:u w:val="single"/>
        </w:rPr>
      </w:pPr>
    </w:p>
    <w:p w:rsidR="004E386A" w:rsidRPr="002550D6" w:rsidRDefault="006706DB" w:rsidP="004E386A">
      <w:pPr>
        <w:rPr>
          <w:rFonts w:ascii="ＭＳ ゴシック" w:eastAsia="ＭＳ ゴシック" w:hAnsi="ＭＳ ゴシック"/>
          <w:sz w:val="22"/>
        </w:rPr>
      </w:pPr>
      <w:r w:rsidRPr="002550D6">
        <w:rPr>
          <w:rFonts w:ascii="ＭＳ ゴシック" w:eastAsia="ＭＳ ゴシック" w:hAnsi="ＭＳ ゴシック" w:hint="eastAsia"/>
          <w:sz w:val="22"/>
        </w:rPr>
        <w:t>※ ④</w:t>
      </w:r>
      <w:r w:rsidR="004E386A" w:rsidRPr="002550D6">
        <w:rPr>
          <w:rFonts w:ascii="ＭＳ ゴシック" w:eastAsia="ＭＳ ゴシック" w:hAnsi="ＭＳ ゴシック" w:hint="eastAsia"/>
          <w:sz w:val="22"/>
        </w:rPr>
        <w:t>以降は、</w:t>
      </w:r>
      <w:r w:rsidRPr="002550D6">
        <w:rPr>
          <w:rFonts w:ascii="ＭＳ ゴシック" w:eastAsia="ＭＳ ゴシック" w:hAnsi="ＭＳ ゴシック" w:hint="eastAsia"/>
          <w:sz w:val="22"/>
        </w:rPr>
        <w:t>③</w:t>
      </w:r>
      <w:r w:rsidR="004E386A" w:rsidRPr="002550D6">
        <w:rPr>
          <w:rFonts w:ascii="ＭＳ ゴシック" w:eastAsia="ＭＳ ゴシック" w:hAnsi="ＭＳ ゴシック" w:hint="eastAsia"/>
          <w:sz w:val="22"/>
        </w:rPr>
        <w:t>で１又は２と回答した方のみ回答してください。</w:t>
      </w:r>
    </w:p>
    <w:p w:rsidR="004E386A" w:rsidRPr="002550D6" w:rsidRDefault="006706DB" w:rsidP="004E386A">
      <w:pPr>
        <w:pStyle w:val="1"/>
        <w:rPr>
          <w:rFonts w:ascii="ＭＳ ゴシック" w:eastAsia="ＭＳ ゴシック" w:hAnsi="ＭＳ ゴシック"/>
        </w:rPr>
      </w:pPr>
      <w:r w:rsidRPr="002550D6">
        <w:rPr>
          <w:rFonts w:ascii="ＭＳ ゴシック" w:eastAsia="ＭＳ ゴシック" w:hAnsi="ＭＳ ゴシック" w:hint="eastAsia"/>
        </w:rPr>
        <w:t xml:space="preserve">④ </w:t>
      </w:r>
      <w:r w:rsidR="004E386A" w:rsidRPr="002550D6">
        <w:rPr>
          <w:rFonts w:ascii="ＭＳ ゴシック" w:eastAsia="ＭＳ ゴシック" w:hAnsi="ＭＳ ゴシック" w:hint="eastAsia"/>
        </w:rPr>
        <w:t>米国関税措置の影響として、自社に該当するものを選択してください。</w:t>
      </w:r>
    </w:p>
    <w:p w:rsidR="004E386A" w:rsidRPr="002550D6" w:rsidRDefault="006706DB" w:rsidP="004E386A">
      <w:pPr>
        <w:spacing w:line="360" w:lineRule="exact"/>
        <w:ind w:firstLineChars="100" w:firstLine="220"/>
        <w:rPr>
          <w:rFonts w:ascii="ＭＳ ゴシック" w:eastAsia="ＭＳ ゴシック" w:hAnsi="ＭＳ ゴシック"/>
          <w:sz w:val="22"/>
        </w:rPr>
      </w:pPr>
      <w:r w:rsidRPr="002550D6">
        <w:rPr>
          <w:rFonts w:ascii="ＭＳ ゴシック" w:eastAsia="ＭＳ ゴシック" w:hAnsi="ＭＳ ゴシック" w:hint="eastAsia"/>
          <w:sz w:val="22"/>
        </w:rPr>
        <w:t>１</w:t>
      </w:r>
      <w:r w:rsidR="004E386A" w:rsidRPr="002550D6">
        <w:rPr>
          <w:rFonts w:ascii="ＭＳ ゴシック" w:eastAsia="ＭＳ ゴシック" w:hAnsi="ＭＳ ゴシック" w:hint="eastAsia"/>
          <w:sz w:val="22"/>
        </w:rPr>
        <w:t>．</w:t>
      </w:r>
      <w:r w:rsidR="00ED3A74" w:rsidRPr="002550D6">
        <w:rPr>
          <w:rFonts w:ascii="ＭＳ ゴシック" w:eastAsia="ＭＳ ゴシック" w:hAnsi="ＭＳ ゴシック" w:hint="eastAsia"/>
          <w:sz w:val="22"/>
        </w:rPr>
        <w:t>国内経済の停滞に伴う国内での売上高の減少</w:t>
      </w:r>
    </w:p>
    <w:p w:rsidR="004E386A" w:rsidRPr="002550D6" w:rsidRDefault="004E386A" w:rsidP="004E386A">
      <w:pPr>
        <w:spacing w:line="360" w:lineRule="exact"/>
        <w:rPr>
          <w:rFonts w:ascii="ＭＳ ゴシック" w:eastAsia="ＭＳ ゴシック" w:hAnsi="ＭＳ ゴシック"/>
          <w:sz w:val="22"/>
        </w:rPr>
      </w:pPr>
      <w:r w:rsidRPr="002550D6">
        <w:rPr>
          <w:rFonts w:ascii="ＭＳ ゴシック" w:eastAsia="ＭＳ ゴシック" w:hAnsi="ＭＳ ゴシック" w:hint="eastAsia"/>
          <w:sz w:val="22"/>
        </w:rPr>
        <w:t xml:space="preserve">　</w:t>
      </w:r>
      <w:r w:rsidR="006706DB" w:rsidRPr="002550D6">
        <w:rPr>
          <w:rFonts w:ascii="ＭＳ ゴシック" w:eastAsia="ＭＳ ゴシック" w:hAnsi="ＭＳ ゴシック" w:hint="eastAsia"/>
          <w:sz w:val="22"/>
        </w:rPr>
        <w:t>２．</w:t>
      </w:r>
      <w:r w:rsidR="00ED3A74" w:rsidRPr="002550D6">
        <w:rPr>
          <w:rFonts w:ascii="ＭＳ ゴシック" w:eastAsia="ＭＳ ゴシック" w:hAnsi="ＭＳ ゴシック" w:hint="eastAsia"/>
          <w:sz w:val="22"/>
        </w:rPr>
        <w:t>世界的な景気後退による売上高・利益率の減少</w:t>
      </w:r>
    </w:p>
    <w:p w:rsidR="004E386A" w:rsidRPr="002550D6" w:rsidRDefault="004E386A" w:rsidP="004E386A">
      <w:pPr>
        <w:spacing w:line="360" w:lineRule="exact"/>
        <w:rPr>
          <w:rFonts w:ascii="ＭＳ ゴシック" w:eastAsia="ＭＳ ゴシック" w:hAnsi="ＭＳ ゴシック"/>
          <w:sz w:val="22"/>
        </w:rPr>
      </w:pPr>
      <w:r w:rsidRPr="002550D6">
        <w:rPr>
          <w:rFonts w:ascii="ＭＳ ゴシック" w:eastAsia="ＭＳ ゴシック" w:hAnsi="ＭＳ ゴシック" w:hint="eastAsia"/>
          <w:sz w:val="22"/>
        </w:rPr>
        <w:t xml:space="preserve">　</w:t>
      </w:r>
      <w:r w:rsidR="006706DB" w:rsidRPr="002550D6">
        <w:rPr>
          <w:rFonts w:ascii="ＭＳ ゴシック" w:eastAsia="ＭＳ ゴシック" w:hAnsi="ＭＳ ゴシック" w:hint="eastAsia"/>
          <w:sz w:val="22"/>
        </w:rPr>
        <w:t>３</w:t>
      </w:r>
      <w:r w:rsidRPr="002550D6">
        <w:rPr>
          <w:rFonts w:ascii="ＭＳ ゴシック" w:eastAsia="ＭＳ ゴシック" w:hAnsi="ＭＳ ゴシック" w:hint="eastAsia"/>
          <w:sz w:val="22"/>
        </w:rPr>
        <w:t>．為替変動による利益の減少</w:t>
      </w:r>
    </w:p>
    <w:p w:rsidR="004E386A" w:rsidRPr="002550D6" w:rsidRDefault="004E386A" w:rsidP="004E386A">
      <w:pPr>
        <w:spacing w:line="360" w:lineRule="exact"/>
        <w:rPr>
          <w:rFonts w:ascii="ＭＳ ゴシック" w:eastAsia="ＭＳ ゴシック" w:hAnsi="ＭＳ ゴシック"/>
          <w:sz w:val="22"/>
        </w:rPr>
      </w:pPr>
      <w:r w:rsidRPr="002550D6">
        <w:rPr>
          <w:rFonts w:ascii="ＭＳ ゴシック" w:eastAsia="ＭＳ ゴシック" w:hAnsi="ＭＳ ゴシック" w:hint="eastAsia"/>
          <w:sz w:val="22"/>
        </w:rPr>
        <w:t xml:space="preserve">　</w:t>
      </w:r>
      <w:r w:rsidR="006706DB" w:rsidRPr="002550D6">
        <w:rPr>
          <w:rFonts w:ascii="ＭＳ ゴシック" w:eastAsia="ＭＳ ゴシック" w:hAnsi="ＭＳ ゴシック" w:hint="eastAsia"/>
          <w:sz w:val="22"/>
        </w:rPr>
        <w:t>４</w:t>
      </w:r>
      <w:r w:rsidRPr="002550D6">
        <w:rPr>
          <w:rFonts w:ascii="ＭＳ ゴシック" w:eastAsia="ＭＳ ゴシック" w:hAnsi="ＭＳ ゴシック" w:hint="eastAsia"/>
          <w:sz w:val="22"/>
        </w:rPr>
        <w:t>．関税分を価格転嫁できないことによる利益率の減少</w:t>
      </w:r>
    </w:p>
    <w:p w:rsidR="004E386A" w:rsidRPr="002550D6" w:rsidRDefault="006706DB" w:rsidP="004E386A">
      <w:pPr>
        <w:spacing w:line="360" w:lineRule="exact"/>
        <w:ind w:firstLineChars="100" w:firstLine="220"/>
        <w:rPr>
          <w:rFonts w:ascii="ＭＳ ゴシック" w:eastAsia="ＭＳ ゴシック" w:hAnsi="ＭＳ ゴシック"/>
          <w:sz w:val="22"/>
        </w:rPr>
      </w:pPr>
      <w:r w:rsidRPr="002550D6">
        <w:rPr>
          <w:rFonts w:ascii="ＭＳ ゴシック" w:eastAsia="ＭＳ ゴシック" w:hAnsi="ＭＳ ゴシック" w:hint="eastAsia"/>
          <w:sz w:val="22"/>
        </w:rPr>
        <w:t>５</w:t>
      </w:r>
      <w:r w:rsidR="004E386A" w:rsidRPr="002550D6">
        <w:rPr>
          <w:rFonts w:ascii="ＭＳ ゴシック" w:eastAsia="ＭＳ ゴシック" w:hAnsi="ＭＳ ゴシック" w:hint="eastAsia"/>
          <w:sz w:val="22"/>
        </w:rPr>
        <w:t>．直接もしくは間接輸出企業からの受注数が減少することによる売上高の減少</w:t>
      </w:r>
    </w:p>
    <w:p w:rsidR="004E386A" w:rsidRPr="002550D6" w:rsidRDefault="006706DB" w:rsidP="004E386A">
      <w:pPr>
        <w:spacing w:line="360" w:lineRule="exact"/>
        <w:ind w:firstLineChars="100" w:firstLine="220"/>
        <w:rPr>
          <w:rFonts w:ascii="ＭＳ ゴシック" w:eastAsia="ＭＳ ゴシック" w:hAnsi="ＭＳ ゴシック"/>
          <w:sz w:val="22"/>
        </w:rPr>
      </w:pPr>
      <w:r w:rsidRPr="002550D6">
        <w:rPr>
          <w:rFonts w:ascii="ＭＳ ゴシック" w:eastAsia="ＭＳ ゴシック" w:hAnsi="ＭＳ ゴシック" w:hint="eastAsia"/>
          <w:sz w:val="22"/>
        </w:rPr>
        <w:t>６</w:t>
      </w:r>
      <w:r w:rsidR="004E386A" w:rsidRPr="002550D6">
        <w:rPr>
          <w:rFonts w:ascii="ＭＳ ゴシック" w:eastAsia="ＭＳ ゴシック" w:hAnsi="ＭＳ ゴシック" w:hint="eastAsia"/>
          <w:sz w:val="22"/>
        </w:rPr>
        <w:t>．米国への輸出の減少による売上高の減少</w:t>
      </w:r>
    </w:p>
    <w:p w:rsidR="004E386A" w:rsidRPr="002550D6" w:rsidRDefault="004E386A" w:rsidP="004E386A">
      <w:pPr>
        <w:spacing w:line="360" w:lineRule="exact"/>
        <w:rPr>
          <w:rFonts w:ascii="ＭＳ ゴシック" w:eastAsia="ＭＳ ゴシック" w:hAnsi="ＭＳ ゴシック"/>
          <w:sz w:val="22"/>
        </w:rPr>
      </w:pPr>
      <w:r w:rsidRPr="002550D6">
        <w:rPr>
          <w:rFonts w:ascii="ＭＳ ゴシック" w:eastAsia="ＭＳ ゴシック" w:hAnsi="ＭＳ ゴシック" w:hint="eastAsia"/>
          <w:sz w:val="22"/>
        </w:rPr>
        <w:t xml:space="preserve">　</w:t>
      </w:r>
      <w:r w:rsidR="006706DB" w:rsidRPr="002550D6">
        <w:rPr>
          <w:rFonts w:ascii="ＭＳ ゴシック" w:eastAsia="ＭＳ ゴシック" w:hAnsi="ＭＳ ゴシック" w:hint="eastAsia"/>
          <w:sz w:val="22"/>
        </w:rPr>
        <w:t>７</w:t>
      </w:r>
      <w:r w:rsidRPr="002550D6">
        <w:rPr>
          <w:rFonts w:ascii="ＭＳ ゴシック" w:eastAsia="ＭＳ ゴシック" w:hAnsi="ＭＳ ゴシック" w:hint="eastAsia"/>
          <w:sz w:val="22"/>
        </w:rPr>
        <w:t>．その他（　　　　　　　　　　　　　　　　　　　　　　　　　　　　　　　）</w:t>
      </w:r>
      <w:r w:rsidRPr="002550D6">
        <w:rPr>
          <w:rFonts w:ascii="ＭＳ ゴシック" w:eastAsia="ＭＳ ゴシック" w:hAnsi="ＭＳ ゴシック"/>
          <w:sz w:val="22"/>
        </w:rPr>
        <w:t xml:space="preserve"> </w:t>
      </w:r>
    </w:p>
    <w:p w:rsidR="008D4737" w:rsidRPr="002550D6" w:rsidRDefault="008D4737" w:rsidP="008D4737">
      <w:pPr>
        <w:rPr>
          <w:rFonts w:ascii="ＭＳ ゴシック" w:eastAsia="ＭＳ ゴシック" w:hAnsi="ＭＳ ゴシック"/>
          <w:sz w:val="22"/>
          <w:u w:val="single"/>
        </w:rPr>
      </w:pPr>
    </w:p>
    <w:p w:rsidR="004E386A" w:rsidRPr="002550D6" w:rsidRDefault="006706DB" w:rsidP="004E386A">
      <w:pPr>
        <w:pStyle w:val="1"/>
        <w:rPr>
          <w:rFonts w:ascii="ＭＳ ゴシック" w:eastAsia="ＭＳ ゴシック" w:hAnsi="ＭＳ ゴシック"/>
        </w:rPr>
      </w:pPr>
      <w:r w:rsidRPr="002550D6">
        <w:rPr>
          <w:rFonts w:ascii="ＭＳ ゴシック" w:eastAsia="ＭＳ ゴシック" w:hAnsi="ＭＳ ゴシック" w:hint="eastAsia"/>
        </w:rPr>
        <w:t>⑤ 自社製品を</w:t>
      </w:r>
      <w:r w:rsidR="004E386A" w:rsidRPr="002550D6">
        <w:rPr>
          <w:rFonts w:ascii="ＭＳ ゴシック" w:eastAsia="ＭＳ ゴシック" w:hAnsi="ＭＳ ゴシック" w:hint="eastAsia"/>
        </w:rPr>
        <w:t>輸出していますか。</w:t>
      </w:r>
    </w:p>
    <w:p w:rsidR="004E386A" w:rsidRPr="002550D6" w:rsidRDefault="004E386A" w:rsidP="004E386A">
      <w:pPr>
        <w:rPr>
          <w:rFonts w:ascii="ＭＳ ゴシック" w:eastAsia="ＭＳ ゴシック" w:hAnsi="ＭＳ ゴシック"/>
          <w:sz w:val="22"/>
        </w:rPr>
      </w:pPr>
      <w:r w:rsidRPr="002550D6">
        <w:rPr>
          <w:rFonts w:ascii="ＭＳ ゴシック" w:eastAsia="ＭＳ ゴシック" w:hAnsi="ＭＳ ゴシック" w:hint="eastAsia"/>
          <w:sz w:val="22"/>
        </w:rPr>
        <w:t>１．直接輸出している　２．間接的に輸出している　３．していない</w:t>
      </w:r>
    </w:p>
    <w:p w:rsidR="006706DB" w:rsidRPr="002550D6" w:rsidRDefault="006706DB" w:rsidP="00F41C95">
      <w:pPr>
        <w:spacing w:line="200" w:lineRule="exact"/>
        <w:rPr>
          <w:rFonts w:ascii="ＭＳ ゴシック" w:eastAsia="ＭＳ ゴシック" w:hAnsi="ＭＳ ゴシック"/>
          <w:sz w:val="22"/>
        </w:rPr>
      </w:pPr>
    </w:p>
    <w:p w:rsidR="004E386A" w:rsidRPr="002550D6" w:rsidRDefault="004E386A" w:rsidP="004E386A">
      <w:pPr>
        <w:pStyle w:val="2"/>
        <w:ind w:left="420" w:right="420"/>
        <w:rPr>
          <w:rFonts w:ascii="ＭＳ ゴシック" w:eastAsia="ＭＳ ゴシック" w:hAnsi="ＭＳ ゴシック"/>
        </w:rPr>
      </w:pPr>
      <w:r w:rsidRPr="002550D6">
        <w:rPr>
          <w:rFonts w:ascii="ＭＳ ゴシック" w:eastAsia="ＭＳ ゴシック" w:hAnsi="ＭＳ ゴシック" w:hint="eastAsia"/>
        </w:rPr>
        <w:t>【用語の説明】</w:t>
      </w:r>
    </w:p>
    <w:p w:rsidR="004E386A" w:rsidRPr="002550D6" w:rsidRDefault="00323102" w:rsidP="004E386A">
      <w:pPr>
        <w:pStyle w:val="2"/>
        <w:ind w:left="420" w:right="420"/>
        <w:rPr>
          <w:rFonts w:ascii="ＭＳ ゴシック" w:eastAsia="ＭＳ ゴシック" w:hAnsi="ＭＳ ゴシック"/>
        </w:rPr>
      </w:pPr>
      <w:r>
        <w:rPr>
          <w:rFonts w:ascii="ＭＳ ゴシック" w:eastAsia="ＭＳ ゴシック" w:hAnsi="ＭＳ ゴシック" w:hint="eastAsia"/>
        </w:rPr>
        <w:t>１</w:t>
      </w:r>
      <w:r w:rsidR="004E386A" w:rsidRPr="002550D6">
        <w:rPr>
          <w:rFonts w:ascii="ＭＳ ゴシック" w:eastAsia="ＭＳ ゴシック" w:hAnsi="ＭＳ ゴシック" w:hint="eastAsia"/>
        </w:rPr>
        <w:t xml:space="preserve">．直接輸出　 </w:t>
      </w:r>
      <w:r w:rsidR="004E386A" w:rsidRPr="002550D6">
        <w:rPr>
          <w:rFonts w:ascii="ＭＳ ゴシック" w:eastAsia="ＭＳ ゴシック" w:hAnsi="ＭＳ ゴシック"/>
        </w:rPr>
        <w:t xml:space="preserve"> </w:t>
      </w:r>
      <w:r w:rsidR="004E386A" w:rsidRPr="002550D6">
        <w:rPr>
          <w:rFonts w:ascii="ＭＳ ゴシック" w:eastAsia="ＭＳ ゴシック" w:hAnsi="ＭＳ ゴシック" w:hint="eastAsia"/>
        </w:rPr>
        <w:t>：自社が直接海外に製品を販売している</w:t>
      </w:r>
    </w:p>
    <w:p w:rsidR="004E386A" w:rsidRPr="002550D6" w:rsidRDefault="00323102" w:rsidP="004E386A">
      <w:pPr>
        <w:pStyle w:val="2"/>
        <w:ind w:left="420" w:right="420"/>
        <w:rPr>
          <w:rFonts w:ascii="ＭＳ ゴシック" w:eastAsia="ＭＳ ゴシック" w:hAnsi="ＭＳ ゴシック"/>
        </w:rPr>
      </w:pPr>
      <w:r>
        <w:rPr>
          <w:rFonts w:ascii="ＭＳ ゴシック" w:eastAsia="ＭＳ ゴシック" w:hAnsi="ＭＳ ゴシック" w:hint="eastAsia"/>
        </w:rPr>
        <w:t>２．間接的に輸出：自社の製品が</w:t>
      </w:r>
      <w:r w:rsidR="004E386A" w:rsidRPr="002550D6">
        <w:rPr>
          <w:rFonts w:ascii="ＭＳ ゴシック" w:eastAsia="ＭＳ ゴシック" w:hAnsi="ＭＳ ゴシック" w:hint="eastAsia"/>
        </w:rPr>
        <w:t>直接輸出企業を通して海外に販売されている</w:t>
      </w:r>
    </w:p>
    <w:p w:rsidR="004E386A" w:rsidRPr="002550D6" w:rsidRDefault="004E386A" w:rsidP="004E386A">
      <w:pPr>
        <w:pStyle w:val="2"/>
        <w:ind w:left="420" w:right="420" w:firstLineChars="800" w:firstLine="1760"/>
        <w:rPr>
          <w:rFonts w:ascii="ＭＳ ゴシック" w:eastAsia="ＭＳ ゴシック" w:hAnsi="ＭＳ ゴシック"/>
        </w:rPr>
      </w:pPr>
      <w:r w:rsidRPr="002550D6">
        <w:rPr>
          <w:rFonts w:ascii="ＭＳ ゴシック" w:eastAsia="ＭＳ ゴシック" w:hAnsi="ＭＳ ゴシック" w:hint="eastAsia"/>
        </w:rPr>
        <w:t>（商社を通して海外に製品を販売している企業も含む）</w:t>
      </w:r>
    </w:p>
    <w:p w:rsidR="004E386A" w:rsidRPr="002550D6" w:rsidRDefault="004E386A" w:rsidP="00A20042">
      <w:pPr>
        <w:rPr>
          <w:rFonts w:ascii="ＭＳ ゴシック" w:eastAsia="ＭＳ ゴシック" w:hAnsi="ＭＳ ゴシック"/>
          <w:sz w:val="22"/>
        </w:rPr>
      </w:pPr>
    </w:p>
    <w:p w:rsidR="009806A1" w:rsidRPr="009806A1" w:rsidRDefault="009806A1" w:rsidP="009806A1">
      <w:pPr>
        <w:jc w:val="right"/>
        <w:rPr>
          <w:rFonts w:ascii="ＭＳ 明朝" w:eastAsia="ＭＳ 明朝" w:hAnsi="ＭＳ 明朝"/>
          <w:sz w:val="22"/>
        </w:rPr>
      </w:pPr>
      <w:r w:rsidRPr="002550D6">
        <w:rPr>
          <w:rFonts w:ascii="ＭＳ 明朝" w:eastAsia="ＭＳ 明朝" w:hAnsi="ＭＳ 明朝" w:hint="eastAsia"/>
          <w:sz w:val="22"/>
        </w:rPr>
        <w:t>※調査は以上です。回答ありがとうございました。</w:t>
      </w:r>
    </w:p>
    <w:sectPr w:rsidR="009806A1" w:rsidRPr="009806A1" w:rsidSect="00A107A5">
      <w:headerReference w:type="default" r:id="rId6"/>
      <w:pgSz w:w="11906" w:h="16838" w:code="9"/>
      <w:pgMar w:top="610" w:right="1701" w:bottom="993" w:left="1701" w:header="284"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7A5" w:rsidRDefault="00A107A5" w:rsidP="00A107A5">
      <w:r>
        <w:separator/>
      </w:r>
    </w:p>
  </w:endnote>
  <w:endnote w:type="continuationSeparator" w:id="0">
    <w:p w:rsidR="00A107A5" w:rsidRDefault="00A107A5" w:rsidP="00A10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7A5" w:rsidRDefault="00A107A5" w:rsidP="00A107A5">
      <w:r>
        <w:separator/>
      </w:r>
    </w:p>
  </w:footnote>
  <w:footnote w:type="continuationSeparator" w:id="0">
    <w:p w:rsidR="00A107A5" w:rsidRDefault="00A107A5" w:rsidP="00A10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7A5" w:rsidRDefault="00A107A5">
    <w:pPr>
      <w:pStyle w:val="a4"/>
    </w:pPr>
    <w:r>
      <w:rPr>
        <w:rFonts w:hint="eastAsia"/>
      </w:rPr>
      <w:t>様式第</w:t>
    </w:r>
    <w:r w:rsidR="009A337F">
      <w:rPr>
        <w:rFonts w:hint="eastAsia"/>
      </w:rPr>
      <w:t>15</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38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BD2"/>
    <w:rsid w:val="0010794B"/>
    <w:rsid w:val="001E2242"/>
    <w:rsid w:val="001E60D0"/>
    <w:rsid w:val="002550D6"/>
    <w:rsid w:val="002A64DF"/>
    <w:rsid w:val="00323102"/>
    <w:rsid w:val="003657B7"/>
    <w:rsid w:val="004D6BD2"/>
    <w:rsid w:val="004E386A"/>
    <w:rsid w:val="005F05B7"/>
    <w:rsid w:val="005F345E"/>
    <w:rsid w:val="006706DB"/>
    <w:rsid w:val="007068F7"/>
    <w:rsid w:val="00763B11"/>
    <w:rsid w:val="008D4737"/>
    <w:rsid w:val="009806A1"/>
    <w:rsid w:val="009A337F"/>
    <w:rsid w:val="00A107A5"/>
    <w:rsid w:val="00A20042"/>
    <w:rsid w:val="00B10428"/>
    <w:rsid w:val="00BB71AF"/>
    <w:rsid w:val="00D35383"/>
    <w:rsid w:val="00D741B3"/>
    <w:rsid w:val="00DB6A73"/>
    <w:rsid w:val="00ED3A74"/>
    <w:rsid w:val="00F131E6"/>
    <w:rsid w:val="00F41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8D8281F"/>
  <w15:chartTrackingRefBased/>
  <w15:docId w15:val="{AC52B947-CBF8-4E60-A217-FFBE1BD88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1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link w:val="10"/>
    <w:qFormat/>
    <w:rsid w:val="004D6BD2"/>
    <w:pPr>
      <w:pBdr>
        <w:top w:val="single" w:sz="4" w:space="1" w:color="auto"/>
        <w:left w:val="single" w:sz="4" w:space="4" w:color="auto"/>
        <w:bottom w:val="single" w:sz="4" w:space="1" w:color="auto"/>
        <w:right w:val="single" w:sz="4" w:space="4" w:color="auto"/>
      </w:pBdr>
      <w:spacing w:line="360" w:lineRule="exact"/>
    </w:pPr>
    <w:rPr>
      <w:rFonts w:ascii="游ゴシック" w:eastAsia="游ゴシック" w:hAnsi="游ゴシック"/>
      <w:sz w:val="22"/>
    </w:rPr>
  </w:style>
  <w:style w:type="character" w:customStyle="1" w:styleId="10">
    <w:name w:val="スタイル1 (文字)"/>
    <w:basedOn w:val="a0"/>
    <w:link w:val="1"/>
    <w:rsid w:val="004D6BD2"/>
    <w:rPr>
      <w:rFonts w:ascii="游ゴシック" w:eastAsia="游ゴシック" w:hAnsi="游ゴシック"/>
      <w:sz w:val="22"/>
    </w:rPr>
  </w:style>
  <w:style w:type="paragraph" w:customStyle="1" w:styleId="2">
    <w:name w:val="スタイル2"/>
    <w:basedOn w:val="a"/>
    <w:link w:val="20"/>
    <w:qFormat/>
    <w:rsid w:val="009806A1"/>
    <w:pPr>
      <w:pBdr>
        <w:top w:val="single" w:sz="4" w:space="1" w:color="auto"/>
        <w:left w:val="single" w:sz="4" w:space="4" w:color="auto"/>
        <w:bottom w:val="single" w:sz="4" w:space="1" w:color="auto"/>
        <w:right w:val="single" w:sz="4" w:space="4" w:color="auto"/>
      </w:pBdr>
      <w:spacing w:line="360" w:lineRule="exact"/>
      <w:ind w:leftChars="200" w:left="200" w:rightChars="200" w:right="200"/>
    </w:pPr>
    <w:rPr>
      <w:rFonts w:ascii="游ゴシック" w:eastAsia="游ゴシック" w:hAnsi="游ゴシック"/>
      <w:sz w:val="22"/>
    </w:rPr>
  </w:style>
  <w:style w:type="character" w:customStyle="1" w:styleId="20">
    <w:name w:val="スタイル2 (文字)"/>
    <w:basedOn w:val="a0"/>
    <w:link w:val="2"/>
    <w:rsid w:val="009806A1"/>
    <w:rPr>
      <w:rFonts w:ascii="游ゴシック" w:eastAsia="游ゴシック" w:hAnsi="游ゴシック"/>
      <w:sz w:val="22"/>
    </w:rPr>
  </w:style>
  <w:style w:type="paragraph" w:styleId="a3">
    <w:name w:val="List Paragraph"/>
    <w:basedOn w:val="a"/>
    <w:uiPriority w:val="34"/>
    <w:qFormat/>
    <w:rsid w:val="006706DB"/>
    <w:pPr>
      <w:ind w:leftChars="400" w:left="840"/>
    </w:pPr>
  </w:style>
  <w:style w:type="paragraph" w:styleId="a4">
    <w:name w:val="header"/>
    <w:basedOn w:val="a"/>
    <w:link w:val="a5"/>
    <w:uiPriority w:val="99"/>
    <w:unhideWhenUsed/>
    <w:rsid w:val="00A107A5"/>
    <w:pPr>
      <w:tabs>
        <w:tab w:val="center" w:pos="4252"/>
        <w:tab w:val="right" w:pos="8504"/>
      </w:tabs>
      <w:snapToGrid w:val="0"/>
    </w:pPr>
  </w:style>
  <w:style w:type="character" w:customStyle="1" w:styleId="a5">
    <w:name w:val="ヘッダー (文字)"/>
    <w:basedOn w:val="a0"/>
    <w:link w:val="a4"/>
    <w:uiPriority w:val="99"/>
    <w:rsid w:val="00A107A5"/>
  </w:style>
  <w:style w:type="paragraph" w:styleId="a6">
    <w:name w:val="footer"/>
    <w:basedOn w:val="a"/>
    <w:link w:val="a7"/>
    <w:uiPriority w:val="99"/>
    <w:unhideWhenUsed/>
    <w:rsid w:val="00A107A5"/>
    <w:pPr>
      <w:tabs>
        <w:tab w:val="center" w:pos="4252"/>
        <w:tab w:val="right" w:pos="8504"/>
      </w:tabs>
      <w:snapToGrid w:val="0"/>
    </w:pPr>
  </w:style>
  <w:style w:type="character" w:customStyle="1" w:styleId="a7">
    <w:name w:val="フッター (文字)"/>
    <w:basedOn w:val="a0"/>
    <w:link w:val="a6"/>
    <w:uiPriority w:val="99"/>
    <w:rsid w:val="00A10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cp:lastPrinted>2025-06-10T05:12:00Z</cp:lastPrinted>
  <dcterms:created xsi:type="dcterms:W3CDTF">2025-05-30T04:37:00Z</dcterms:created>
  <dcterms:modified xsi:type="dcterms:W3CDTF">2025-07-27T23:48:00Z</dcterms:modified>
</cp:coreProperties>
</file>